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78526" w14:textId="77777777" w:rsidR="00F60118" w:rsidRPr="00513B52" w:rsidRDefault="00F60118" w:rsidP="00F60118">
      <w:pPr>
        <w:rPr>
          <w:b/>
          <w:bCs/>
        </w:rPr>
      </w:pPr>
      <w:r w:rsidRPr="00513B52">
        <w:rPr>
          <w:rFonts w:ascii="Segoe UI Emoji" w:hAnsi="Segoe UI Emoji" w:cs="Segoe UI Emoji"/>
          <w:b/>
          <w:bCs/>
        </w:rPr>
        <w:t>✅</w:t>
      </w:r>
      <w:r w:rsidRPr="00513B52">
        <w:rPr>
          <w:b/>
          <w:bCs/>
        </w:rPr>
        <w:t xml:space="preserve"> Correction</w:t>
      </w:r>
    </w:p>
    <w:p w14:paraId="392BE14A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Pour faire du commerce d’épices et prendre la place des Portugais.</w:t>
      </w:r>
    </w:p>
    <w:p w14:paraId="636EAF98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“</w:t>
      </w:r>
      <w:proofErr w:type="spellStart"/>
      <w:r w:rsidRPr="00513B52">
        <w:t>Vereenigde</w:t>
      </w:r>
      <w:proofErr w:type="spellEnd"/>
      <w:r w:rsidRPr="00513B52">
        <w:t xml:space="preserve"> </w:t>
      </w:r>
      <w:proofErr w:type="spellStart"/>
      <w:r w:rsidRPr="00513B52">
        <w:t>Oostindische</w:t>
      </w:r>
      <w:proofErr w:type="spellEnd"/>
      <w:r w:rsidRPr="00513B52">
        <w:t xml:space="preserve"> Compagnie” ou Compagnie néerlandaise des Indes orientales.</w:t>
      </w:r>
    </w:p>
    <w:p w14:paraId="285340A6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Un mélange d’entreprise, d’armée, de banque, de ministère et de pirates organisés.</w:t>
      </w:r>
    </w:p>
    <w:p w14:paraId="1CE3DF66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Ils les rasent car elles sont trop décorées et catholiques.</w:t>
      </w:r>
    </w:p>
    <w:p w14:paraId="6CFDFD48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Simples, sobres, en brique, sans statues ni dorures.</w:t>
      </w:r>
    </w:p>
    <w:p w14:paraId="66EA99F5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Le logo de la VOC (V entrelacé avec O et C).</w:t>
      </w:r>
    </w:p>
    <w:p w14:paraId="51212DEF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>Ils en font un centre de commerce et de tri des épices, très organisé.</w:t>
      </w:r>
    </w:p>
    <w:p w14:paraId="00EC132D" w14:textId="77777777" w:rsidR="00F60118" w:rsidRPr="00513B52" w:rsidRDefault="00F60118" w:rsidP="00F60118">
      <w:pPr>
        <w:numPr>
          <w:ilvl w:val="0"/>
          <w:numId w:val="1"/>
        </w:numPr>
      </w:pPr>
      <w:r w:rsidRPr="00513B52">
        <w:t xml:space="preserve">Les Dhobi </w:t>
      </w:r>
      <w:proofErr w:type="spellStart"/>
      <w:r w:rsidRPr="00513B52">
        <w:t>Khana</w:t>
      </w:r>
      <w:proofErr w:type="spellEnd"/>
      <w:r w:rsidRPr="00513B52">
        <w:t>, des blanchisseurs venus du Tamil Nadu.</w:t>
      </w:r>
    </w:p>
    <w:p w14:paraId="7BA867A8" w14:textId="77777777" w:rsidR="00F60118" w:rsidRDefault="00F60118" w:rsidP="00F60118"/>
    <w:p w14:paraId="137793CC" w14:textId="77777777" w:rsidR="00F60118" w:rsidRDefault="00F60118"/>
    <w:sectPr w:rsidR="00F601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0F1983"/>
    <w:multiLevelType w:val="multilevel"/>
    <w:tmpl w:val="E21C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548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118"/>
    <w:rsid w:val="001E26A5"/>
    <w:rsid w:val="00B06E9F"/>
    <w:rsid w:val="00F60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F8C68"/>
  <w15:chartTrackingRefBased/>
  <w15:docId w15:val="{D719B7A9-8E00-420F-A285-23BCEC36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118"/>
  </w:style>
  <w:style w:type="paragraph" w:styleId="Titre1">
    <w:name w:val="heading 1"/>
    <w:basedOn w:val="Normal"/>
    <w:next w:val="Normal"/>
    <w:link w:val="Titre1Car"/>
    <w:uiPriority w:val="9"/>
    <w:qFormat/>
    <w:rsid w:val="00F60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60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601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60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601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60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60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60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60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60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60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60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6011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6011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6011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6011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6011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6011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60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60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60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60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60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6011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6011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6011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60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6011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601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462</Characters>
  <Application>Microsoft Office Word</Application>
  <DocSecurity>0</DocSecurity>
  <Lines>12</Lines>
  <Paragraphs>9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2</cp:revision>
  <dcterms:created xsi:type="dcterms:W3CDTF">2025-12-26T06:36:00Z</dcterms:created>
  <dcterms:modified xsi:type="dcterms:W3CDTF">2025-12-26T06:37:00Z</dcterms:modified>
</cp:coreProperties>
</file>